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09" w:rsidRPr="00207FCD" w:rsidRDefault="00207FCD" w:rsidP="00207FCD">
      <w:pPr>
        <w:spacing w:after="0" w:line="240" w:lineRule="auto"/>
        <w:jc w:val="center"/>
        <w:rPr>
          <w:b/>
        </w:rPr>
      </w:pPr>
      <w:r w:rsidRPr="00207FCD">
        <w:rPr>
          <w:b/>
        </w:rPr>
        <w:t>2013-2014 Second Semester Honor Roll Recognition</w:t>
      </w:r>
    </w:p>
    <w:p w:rsidR="00207FCD" w:rsidRDefault="00207FCD" w:rsidP="00207FCD">
      <w:pPr>
        <w:spacing w:after="0" w:line="240" w:lineRule="auto"/>
        <w:jc w:val="center"/>
        <w:rPr>
          <w:b/>
        </w:rPr>
      </w:pPr>
      <w:r w:rsidRPr="00207FCD">
        <w:rPr>
          <w:b/>
        </w:rPr>
        <w:t>For grades K – 11</w:t>
      </w:r>
    </w:p>
    <w:p w:rsidR="00207FCD" w:rsidRDefault="00207FCD" w:rsidP="00207FCD">
      <w:pPr>
        <w:spacing w:after="0" w:line="240" w:lineRule="auto"/>
        <w:jc w:val="center"/>
      </w:pPr>
    </w:p>
    <w:p w:rsidR="00207FCD" w:rsidRPr="00207FCD" w:rsidRDefault="00207FCD" w:rsidP="00207FCD">
      <w:pPr>
        <w:spacing w:line="240" w:lineRule="auto"/>
        <w:jc w:val="center"/>
        <w:rPr>
          <w:sz w:val="32"/>
        </w:rPr>
      </w:pPr>
      <w:r w:rsidRPr="00207FCD">
        <w:rPr>
          <w:b/>
          <w:sz w:val="40"/>
        </w:rPr>
        <w:t>The second semester Honor Roll Recognition will be held Sunday, June 29, 2014, during the 10:00am service.</w:t>
      </w:r>
    </w:p>
    <w:p w:rsidR="00207FCD" w:rsidRDefault="00207FCD" w:rsidP="00207FCD">
      <w:pPr>
        <w:spacing w:line="240" w:lineRule="auto"/>
      </w:pPr>
      <w:r>
        <w:t xml:space="preserve">Completed forms </w:t>
      </w:r>
      <w:r w:rsidRPr="00207FCD">
        <w:rPr>
          <w:b/>
          <w:u w:val="single"/>
        </w:rPr>
        <w:t>along with a copy of the child’s report card</w:t>
      </w:r>
      <w:r>
        <w:t xml:space="preserve"> should be submitted to the Engage Center by Sunday, June 22, 2014 </w:t>
      </w:r>
      <w:r w:rsidRPr="00207FCD">
        <w:rPr>
          <w:b/>
          <w:i/>
        </w:rPr>
        <w:t>OR</w:t>
      </w:r>
      <w:r>
        <w:t xml:space="preserve"> electronic submissions will be accepted at </w:t>
      </w:r>
      <w:hyperlink r:id="rId6" w:history="1">
        <w:r w:rsidRPr="00E03F3A">
          <w:rPr>
            <w:rStyle w:val="Hyperlink"/>
          </w:rPr>
          <w:t>mtzbcyouth@gmail.com</w:t>
        </w:r>
      </w:hyperlink>
      <w:r>
        <w:t xml:space="preserve">.  When submitting information to the Engage Center, please staple the report card to the completed form.  Questions regarding the Honor Roll recognition should be directed to Pastor Deon Clark at 336-273-7930 or </w:t>
      </w:r>
      <w:hyperlink r:id="rId7" w:history="1">
        <w:r w:rsidRPr="00E03F3A">
          <w:rPr>
            <w:rStyle w:val="Hyperlink"/>
          </w:rPr>
          <w:t>clarkd@mtzbc.com</w:t>
        </w:r>
      </w:hyperlink>
      <w:r>
        <w:t xml:space="preserve">. </w:t>
      </w:r>
    </w:p>
    <w:p w:rsidR="00207FCD" w:rsidRPr="00207FCD" w:rsidRDefault="00207FCD" w:rsidP="00207FCD">
      <w:pPr>
        <w:spacing w:after="0" w:line="240" w:lineRule="auto"/>
        <w:rPr>
          <w:b/>
        </w:rPr>
      </w:pPr>
      <w:r w:rsidRPr="00207FCD">
        <w:rPr>
          <w:b/>
        </w:rPr>
        <w:t>Guidelines:</w:t>
      </w:r>
    </w:p>
    <w:p w:rsidR="00207FCD" w:rsidRDefault="00207FCD" w:rsidP="00207FCD">
      <w:pPr>
        <w:pStyle w:val="ListParagraph"/>
        <w:numPr>
          <w:ilvl w:val="0"/>
          <w:numId w:val="1"/>
        </w:numPr>
        <w:spacing w:after="0" w:line="240" w:lineRule="auto"/>
      </w:pPr>
      <w:r w:rsidRPr="00207FCD">
        <w:rPr>
          <w:b/>
          <w:u w:val="single"/>
        </w:rPr>
        <w:t xml:space="preserve">For </w:t>
      </w:r>
      <w:r w:rsidR="00A43993">
        <w:rPr>
          <w:b/>
          <w:u w:val="single"/>
        </w:rPr>
        <w:t xml:space="preserve">Grades </w:t>
      </w:r>
      <w:r w:rsidRPr="00207FCD">
        <w:rPr>
          <w:b/>
          <w:u w:val="single"/>
        </w:rPr>
        <w:t>K – 2:</w:t>
      </w:r>
      <w:r>
        <w:t xml:space="preserve">  Student should have earned at or above grade markings for all marked areas on their 3</w:t>
      </w:r>
      <w:r w:rsidRPr="00207FCD">
        <w:rPr>
          <w:vertAlign w:val="superscript"/>
        </w:rPr>
        <w:t>rd</w:t>
      </w:r>
      <w:r>
        <w:t xml:space="preserve"> quarter and/or 4</w:t>
      </w:r>
      <w:r w:rsidRPr="00207FCD">
        <w:rPr>
          <w:vertAlign w:val="superscript"/>
        </w:rPr>
        <w:t>th</w:t>
      </w:r>
      <w:r>
        <w:t xml:space="preserve"> quarter report card.  </w:t>
      </w:r>
    </w:p>
    <w:p w:rsidR="00207FCD" w:rsidRDefault="00207FCD" w:rsidP="00207FCD">
      <w:pPr>
        <w:pStyle w:val="ListParagraph"/>
        <w:numPr>
          <w:ilvl w:val="0"/>
          <w:numId w:val="1"/>
        </w:numPr>
        <w:spacing w:after="0" w:line="240" w:lineRule="auto"/>
      </w:pPr>
      <w:r w:rsidRPr="00207FCD">
        <w:rPr>
          <w:b/>
          <w:u w:val="single"/>
        </w:rPr>
        <w:t xml:space="preserve">For </w:t>
      </w:r>
      <w:r w:rsidR="00A43993">
        <w:rPr>
          <w:b/>
          <w:u w:val="single"/>
        </w:rPr>
        <w:t xml:space="preserve"> Grades </w:t>
      </w:r>
      <w:r w:rsidRPr="00207FCD">
        <w:rPr>
          <w:b/>
          <w:u w:val="single"/>
        </w:rPr>
        <w:t>3 – 8:</w:t>
      </w:r>
      <w:r>
        <w:t xml:space="preserve">  Student should have earned all As, all Bs, or a combination of As and Bs in all marked areas on their 3</w:t>
      </w:r>
      <w:r w:rsidRPr="00207FCD">
        <w:rPr>
          <w:vertAlign w:val="superscript"/>
        </w:rPr>
        <w:t>rd</w:t>
      </w:r>
      <w:r>
        <w:t xml:space="preserve"> and/or 4</w:t>
      </w:r>
      <w:r w:rsidRPr="00207FCD">
        <w:rPr>
          <w:vertAlign w:val="superscript"/>
        </w:rPr>
        <w:t>th</w:t>
      </w:r>
      <w:r>
        <w:t xml:space="preserve"> quarter report card </w:t>
      </w:r>
      <w:r w:rsidRPr="00207FCD">
        <w:rPr>
          <w:b/>
          <w:i/>
        </w:rPr>
        <w:t>OR</w:t>
      </w:r>
      <w:r>
        <w:t xml:space="preserve"> have earned all As, all Bs, or a combination of As and Bs for their 2</w:t>
      </w:r>
      <w:r w:rsidRPr="00207FCD">
        <w:rPr>
          <w:vertAlign w:val="superscript"/>
        </w:rPr>
        <w:t>nd</w:t>
      </w:r>
      <w:r>
        <w:t xml:space="preserve"> Semester grades.  </w:t>
      </w:r>
    </w:p>
    <w:p w:rsidR="00207FCD" w:rsidRDefault="00207FCD" w:rsidP="00207FCD">
      <w:pPr>
        <w:pStyle w:val="ListParagraph"/>
        <w:numPr>
          <w:ilvl w:val="0"/>
          <w:numId w:val="1"/>
        </w:numPr>
        <w:spacing w:after="0" w:line="240" w:lineRule="auto"/>
      </w:pPr>
      <w:r>
        <w:rPr>
          <w:b/>
          <w:u w:val="single"/>
        </w:rPr>
        <w:t>For High School Students:</w:t>
      </w:r>
      <w:r>
        <w:t xml:space="preserve">  Student should have earned an </w:t>
      </w:r>
      <w:proofErr w:type="spellStart"/>
      <w:r>
        <w:t>unweighted</w:t>
      </w:r>
      <w:proofErr w:type="spellEnd"/>
      <w:r>
        <w:t xml:space="preserve"> GPA of 3.0</w:t>
      </w:r>
      <w:r w:rsidR="00A43993">
        <w:t xml:space="preserve"> or higher</w:t>
      </w:r>
      <w:r>
        <w:t xml:space="preserve"> on their 3</w:t>
      </w:r>
      <w:r w:rsidRPr="00207FCD">
        <w:rPr>
          <w:vertAlign w:val="superscript"/>
        </w:rPr>
        <w:t>rd</w:t>
      </w:r>
      <w:r>
        <w:t xml:space="preserve"> and/or 4</w:t>
      </w:r>
      <w:r w:rsidRPr="00207FCD">
        <w:rPr>
          <w:vertAlign w:val="superscript"/>
        </w:rPr>
        <w:t>th</w:t>
      </w:r>
      <w:r>
        <w:t xml:space="preserve"> quarter report card </w:t>
      </w:r>
      <w:r w:rsidRPr="00207FCD">
        <w:rPr>
          <w:b/>
          <w:i/>
        </w:rPr>
        <w:t xml:space="preserve">OR </w:t>
      </w:r>
      <w:r>
        <w:t xml:space="preserve">have earned an </w:t>
      </w:r>
      <w:proofErr w:type="spellStart"/>
      <w:r>
        <w:t>unweighted</w:t>
      </w:r>
      <w:proofErr w:type="spellEnd"/>
      <w:r>
        <w:t xml:space="preserve"> GPA of 3.0</w:t>
      </w:r>
      <w:r w:rsidR="00A43993">
        <w:t xml:space="preserve"> or higher</w:t>
      </w:r>
      <w:r>
        <w:t xml:space="preserve"> for the 2</w:t>
      </w:r>
      <w:r w:rsidRPr="00207FCD">
        <w:rPr>
          <w:vertAlign w:val="superscript"/>
        </w:rPr>
        <w:t>nd</w:t>
      </w:r>
      <w:r>
        <w:t xml:space="preserve"> Semester.  </w:t>
      </w:r>
    </w:p>
    <w:p w:rsidR="00207FCD" w:rsidRDefault="00207FCD" w:rsidP="00207FCD">
      <w:pPr>
        <w:pStyle w:val="ListParagraph"/>
        <w:numPr>
          <w:ilvl w:val="0"/>
          <w:numId w:val="1"/>
        </w:numPr>
        <w:spacing w:after="0" w:line="240" w:lineRule="auto"/>
      </w:pPr>
      <w:r>
        <w:rPr>
          <w:b/>
          <w:u w:val="single"/>
        </w:rPr>
        <w:t>For All Grades:</w:t>
      </w:r>
      <w:r>
        <w:t xml:space="preserve">  Student should not have more than a total of 2 unsatisfactory conduct grades (i.e., Ns or Us) for the duration of the final two quarters.  For example, a student who has 1 N in the 3</w:t>
      </w:r>
      <w:r w:rsidRPr="00207FCD">
        <w:rPr>
          <w:vertAlign w:val="superscript"/>
        </w:rPr>
        <w:t>rd</w:t>
      </w:r>
      <w:r>
        <w:t xml:space="preserve"> quarter and 1 N in the 4</w:t>
      </w:r>
      <w:r w:rsidRPr="00207FCD">
        <w:rPr>
          <w:vertAlign w:val="superscript"/>
        </w:rPr>
        <w:t>th</w:t>
      </w:r>
      <w:r>
        <w:t xml:space="preserve"> quarter would be allowed to participate.  However, a student who has 2 Ns in the 3</w:t>
      </w:r>
      <w:r w:rsidRPr="00207FCD">
        <w:rPr>
          <w:vertAlign w:val="superscript"/>
        </w:rPr>
        <w:t>rd</w:t>
      </w:r>
      <w:r>
        <w:t xml:space="preserve"> quarter and 1 N in the 4</w:t>
      </w:r>
      <w:r w:rsidRPr="00207FCD">
        <w:rPr>
          <w:vertAlign w:val="superscript"/>
        </w:rPr>
        <w:t>th</w:t>
      </w:r>
      <w:r>
        <w:t xml:space="preserve"> quarter would not be allowed to participate.  </w:t>
      </w:r>
    </w:p>
    <w:p w:rsidR="00207FCD" w:rsidRDefault="00207FCD" w:rsidP="00207FCD"/>
    <w:tbl>
      <w:tblPr>
        <w:tblStyle w:val="TableGrid"/>
        <w:tblW w:w="0" w:type="auto"/>
        <w:tblLook w:val="04A0"/>
      </w:tblPr>
      <w:tblGrid>
        <w:gridCol w:w="2808"/>
        <w:gridCol w:w="2700"/>
        <w:gridCol w:w="630"/>
        <w:gridCol w:w="900"/>
        <w:gridCol w:w="810"/>
        <w:gridCol w:w="900"/>
        <w:gridCol w:w="2268"/>
      </w:tblGrid>
      <w:tr w:rsidR="00207FCD" w:rsidTr="0013796A">
        <w:tc>
          <w:tcPr>
            <w:tcW w:w="2808" w:type="dxa"/>
            <w:tcBorders>
              <w:top w:val="nil"/>
              <w:left w:val="nil"/>
              <w:bottom w:val="nil"/>
              <w:right w:val="nil"/>
            </w:tcBorders>
          </w:tcPr>
          <w:p w:rsidR="00207FCD" w:rsidRPr="0013796A" w:rsidRDefault="00207FCD" w:rsidP="00207FCD">
            <w:pPr>
              <w:rPr>
                <w:b/>
              </w:rPr>
            </w:pPr>
            <w:r w:rsidRPr="0013796A">
              <w:rPr>
                <w:b/>
              </w:rPr>
              <w:t>Student’s Name:</w:t>
            </w:r>
          </w:p>
        </w:tc>
        <w:tc>
          <w:tcPr>
            <w:tcW w:w="8208" w:type="dxa"/>
            <w:gridSpan w:val="6"/>
            <w:tcBorders>
              <w:top w:val="nil"/>
              <w:left w:val="nil"/>
              <w:bottom w:val="single" w:sz="4" w:space="0" w:color="auto"/>
              <w:right w:val="nil"/>
            </w:tcBorders>
          </w:tcPr>
          <w:p w:rsidR="00207FCD" w:rsidRDefault="00207FCD" w:rsidP="00207FCD"/>
        </w:tc>
      </w:tr>
      <w:tr w:rsidR="00207FCD" w:rsidTr="0013796A">
        <w:tc>
          <w:tcPr>
            <w:tcW w:w="2808" w:type="dxa"/>
            <w:tcBorders>
              <w:top w:val="nil"/>
              <w:left w:val="nil"/>
              <w:bottom w:val="nil"/>
              <w:right w:val="nil"/>
            </w:tcBorders>
          </w:tcPr>
          <w:p w:rsidR="0013796A" w:rsidRDefault="0013796A" w:rsidP="00207FCD">
            <w:pPr>
              <w:rPr>
                <w:b/>
              </w:rPr>
            </w:pPr>
          </w:p>
          <w:p w:rsidR="00207FCD" w:rsidRPr="0013796A" w:rsidRDefault="00207FCD" w:rsidP="00207FCD">
            <w:pPr>
              <w:rPr>
                <w:b/>
              </w:rPr>
            </w:pPr>
            <w:r w:rsidRPr="0013796A">
              <w:rPr>
                <w:b/>
              </w:rPr>
              <w:t>Student’s Grade:</w:t>
            </w:r>
          </w:p>
        </w:tc>
        <w:tc>
          <w:tcPr>
            <w:tcW w:w="8208" w:type="dxa"/>
            <w:gridSpan w:val="6"/>
            <w:tcBorders>
              <w:left w:val="nil"/>
              <w:bottom w:val="single" w:sz="4" w:space="0" w:color="auto"/>
              <w:right w:val="nil"/>
            </w:tcBorders>
          </w:tcPr>
          <w:p w:rsidR="00207FCD" w:rsidRDefault="00207FCD" w:rsidP="00207FCD"/>
        </w:tc>
      </w:tr>
      <w:tr w:rsidR="00207FCD" w:rsidTr="0013796A">
        <w:tc>
          <w:tcPr>
            <w:tcW w:w="2808" w:type="dxa"/>
            <w:tcBorders>
              <w:top w:val="nil"/>
              <w:left w:val="nil"/>
              <w:bottom w:val="nil"/>
              <w:right w:val="nil"/>
            </w:tcBorders>
          </w:tcPr>
          <w:p w:rsidR="0013796A" w:rsidRDefault="0013796A" w:rsidP="00207FCD">
            <w:pPr>
              <w:rPr>
                <w:b/>
              </w:rPr>
            </w:pPr>
          </w:p>
          <w:p w:rsidR="00207FCD" w:rsidRPr="0013796A" w:rsidRDefault="00207FCD" w:rsidP="00207FCD">
            <w:pPr>
              <w:rPr>
                <w:b/>
              </w:rPr>
            </w:pPr>
            <w:r w:rsidRPr="0013796A">
              <w:rPr>
                <w:b/>
              </w:rPr>
              <w:t>Student’s School:</w:t>
            </w:r>
          </w:p>
        </w:tc>
        <w:tc>
          <w:tcPr>
            <w:tcW w:w="8208" w:type="dxa"/>
            <w:gridSpan w:val="6"/>
            <w:tcBorders>
              <w:left w:val="nil"/>
              <w:right w:val="nil"/>
            </w:tcBorders>
          </w:tcPr>
          <w:p w:rsidR="00207FCD" w:rsidRDefault="00207FCD" w:rsidP="00207FCD"/>
        </w:tc>
      </w:tr>
      <w:tr w:rsidR="00207FCD" w:rsidTr="0013796A">
        <w:trPr>
          <w:trHeight w:val="116"/>
        </w:trPr>
        <w:tc>
          <w:tcPr>
            <w:tcW w:w="2808" w:type="dxa"/>
            <w:tcBorders>
              <w:top w:val="nil"/>
              <w:left w:val="nil"/>
              <w:bottom w:val="nil"/>
              <w:right w:val="nil"/>
            </w:tcBorders>
          </w:tcPr>
          <w:p w:rsidR="0013796A" w:rsidRDefault="0013796A" w:rsidP="00207FCD">
            <w:pPr>
              <w:rPr>
                <w:b/>
              </w:rPr>
            </w:pPr>
          </w:p>
          <w:p w:rsidR="00207FCD" w:rsidRPr="0013796A" w:rsidRDefault="0013796A" w:rsidP="00207FCD">
            <w:pPr>
              <w:rPr>
                <w:b/>
              </w:rPr>
            </w:pPr>
            <w:r w:rsidRPr="0013796A">
              <w:rPr>
                <w:b/>
                <w:sz w:val="32"/>
              </w:rPr>
              <w:t>*</w:t>
            </w:r>
            <w:r w:rsidR="00207FCD" w:rsidRPr="0013796A">
              <w:rPr>
                <w:b/>
              </w:rPr>
              <w:t>Parent’s Email Address:</w:t>
            </w:r>
          </w:p>
        </w:tc>
        <w:tc>
          <w:tcPr>
            <w:tcW w:w="8208" w:type="dxa"/>
            <w:gridSpan w:val="6"/>
            <w:tcBorders>
              <w:left w:val="nil"/>
            </w:tcBorders>
          </w:tcPr>
          <w:p w:rsidR="00207FCD" w:rsidRDefault="00207FCD" w:rsidP="00207FCD"/>
        </w:tc>
      </w:tr>
      <w:tr w:rsidR="00207FCD" w:rsidTr="00A43993">
        <w:trPr>
          <w:trHeight w:val="115"/>
        </w:trPr>
        <w:tc>
          <w:tcPr>
            <w:tcW w:w="5508" w:type="dxa"/>
            <w:gridSpan w:val="2"/>
            <w:tcBorders>
              <w:top w:val="nil"/>
              <w:left w:val="nil"/>
              <w:bottom w:val="nil"/>
              <w:right w:val="nil"/>
            </w:tcBorders>
          </w:tcPr>
          <w:p w:rsidR="00207FCD" w:rsidRPr="0013796A" w:rsidRDefault="00207FCD" w:rsidP="00207FCD">
            <w:pPr>
              <w:rPr>
                <w:b/>
              </w:rPr>
            </w:pPr>
          </w:p>
        </w:tc>
        <w:tc>
          <w:tcPr>
            <w:tcW w:w="630" w:type="dxa"/>
            <w:tcBorders>
              <w:left w:val="nil"/>
              <w:bottom w:val="nil"/>
              <w:right w:val="nil"/>
            </w:tcBorders>
          </w:tcPr>
          <w:p w:rsidR="00207FCD" w:rsidRDefault="00207FCD" w:rsidP="00207FCD"/>
        </w:tc>
        <w:tc>
          <w:tcPr>
            <w:tcW w:w="900" w:type="dxa"/>
            <w:tcBorders>
              <w:left w:val="nil"/>
              <w:bottom w:val="single" w:sz="18" w:space="0" w:color="auto"/>
              <w:right w:val="nil"/>
            </w:tcBorders>
          </w:tcPr>
          <w:p w:rsidR="00207FCD" w:rsidRDefault="00207FCD" w:rsidP="00207FCD"/>
        </w:tc>
        <w:tc>
          <w:tcPr>
            <w:tcW w:w="810" w:type="dxa"/>
            <w:tcBorders>
              <w:left w:val="nil"/>
              <w:bottom w:val="nil"/>
              <w:right w:val="nil"/>
            </w:tcBorders>
          </w:tcPr>
          <w:p w:rsidR="00207FCD" w:rsidRDefault="00207FCD" w:rsidP="00207FCD"/>
        </w:tc>
        <w:tc>
          <w:tcPr>
            <w:tcW w:w="900" w:type="dxa"/>
            <w:tcBorders>
              <w:left w:val="nil"/>
              <w:bottom w:val="single" w:sz="18" w:space="0" w:color="auto"/>
              <w:right w:val="nil"/>
            </w:tcBorders>
          </w:tcPr>
          <w:p w:rsidR="00207FCD" w:rsidRDefault="00207FCD" w:rsidP="00207FCD"/>
        </w:tc>
        <w:tc>
          <w:tcPr>
            <w:tcW w:w="2268" w:type="dxa"/>
            <w:tcBorders>
              <w:left w:val="nil"/>
              <w:bottom w:val="nil"/>
              <w:right w:val="nil"/>
            </w:tcBorders>
          </w:tcPr>
          <w:p w:rsidR="00207FCD" w:rsidRDefault="00207FCD" w:rsidP="00207FCD"/>
        </w:tc>
      </w:tr>
      <w:tr w:rsidR="00207FCD" w:rsidTr="00A43993">
        <w:trPr>
          <w:trHeight w:val="115"/>
        </w:trPr>
        <w:tc>
          <w:tcPr>
            <w:tcW w:w="5508" w:type="dxa"/>
            <w:gridSpan w:val="2"/>
            <w:tcBorders>
              <w:top w:val="nil"/>
              <w:left w:val="nil"/>
              <w:bottom w:val="nil"/>
              <w:right w:val="nil"/>
            </w:tcBorders>
          </w:tcPr>
          <w:p w:rsidR="00207FCD" w:rsidRPr="0013796A" w:rsidRDefault="00207FCD" w:rsidP="00207FCD">
            <w:pPr>
              <w:rPr>
                <w:b/>
              </w:rPr>
            </w:pPr>
            <w:r w:rsidRPr="0013796A">
              <w:rPr>
                <w:b/>
              </w:rPr>
              <w:t>Do you currently receive email updates from the Youth Ministry at this email address?</w:t>
            </w:r>
          </w:p>
        </w:tc>
        <w:tc>
          <w:tcPr>
            <w:tcW w:w="630" w:type="dxa"/>
            <w:tcBorders>
              <w:top w:val="nil"/>
              <w:left w:val="nil"/>
              <w:bottom w:val="nil"/>
              <w:right w:val="single" w:sz="18" w:space="0" w:color="auto"/>
            </w:tcBorders>
          </w:tcPr>
          <w:p w:rsidR="00207FCD" w:rsidRPr="00207FCD" w:rsidRDefault="00207FCD" w:rsidP="00207FCD">
            <w:pPr>
              <w:rPr>
                <w:b/>
                <w:sz w:val="24"/>
              </w:rPr>
            </w:pPr>
          </w:p>
          <w:p w:rsidR="00207FCD" w:rsidRPr="00207FCD" w:rsidRDefault="00207FCD" w:rsidP="00207FCD">
            <w:pPr>
              <w:rPr>
                <w:b/>
                <w:sz w:val="24"/>
              </w:rPr>
            </w:pPr>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207FCD" w:rsidRPr="00207FCD" w:rsidRDefault="00207FCD" w:rsidP="00207FCD">
            <w:pPr>
              <w:rPr>
                <w:b/>
                <w:sz w:val="24"/>
              </w:rPr>
            </w:pPr>
          </w:p>
        </w:tc>
        <w:tc>
          <w:tcPr>
            <w:tcW w:w="810" w:type="dxa"/>
            <w:tcBorders>
              <w:top w:val="nil"/>
              <w:left w:val="single" w:sz="18" w:space="0" w:color="auto"/>
              <w:bottom w:val="nil"/>
              <w:right w:val="single" w:sz="18" w:space="0" w:color="auto"/>
            </w:tcBorders>
          </w:tcPr>
          <w:p w:rsidR="00207FCD" w:rsidRPr="00207FCD" w:rsidRDefault="00207FCD" w:rsidP="00A43993">
            <w:pPr>
              <w:jc w:val="right"/>
              <w:rPr>
                <w:b/>
                <w:sz w:val="24"/>
              </w:rPr>
            </w:pPr>
          </w:p>
          <w:p w:rsidR="00207FCD" w:rsidRPr="00207FCD" w:rsidRDefault="00207FCD" w:rsidP="00A43993">
            <w:pPr>
              <w:jc w:val="right"/>
              <w:rPr>
                <w:b/>
                <w:sz w:val="24"/>
              </w:rPr>
            </w:pPr>
            <w:r w:rsidRPr="00207FCD">
              <w:rPr>
                <w:b/>
                <w:sz w:val="24"/>
              </w:rPr>
              <w:t>No</w:t>
            </w:r>
          </w:p>
        </w:tc>
        <w:tc>
          <w:tcPr>
            <w:tcW w:w="900" w:type="dxa"/>
            <w:tcBorders>
              <w:top w:val="single" w:sz="18" w:space="0" w:color="auto"/>
              <w:left w:val="single" w:sz="18" w:space="0" w:color="auto"/>
              <w:bottom w:val="single" w:sz="18" w:space="0" w:color="auto"/>
              <w:right w:val="single" w:sz="18" w:space="0" w:color="auto"/>
            </w:tcBorders>
          </w:tcPr>
          <w:p w:rsidR="00207FCD" w:rsidRDefault="00207FCD" w:rsidP="00207FCD"/>
        </w:tc>
        <w:tc>
          <w:tcPr>
            <w:tcW w:w="2268" w:type="dxa"/>
            <w:tcBorders>
              <w:top w:val="nil"/>
              <w:left w:val="single" w:sz="18" w:space="0" w:color="auto"/>
              <w:bottom w:val="nil"/>
              <w:right w:val="nil"/>
            </w:tcBorders>
          </w:tcPr>
          <w:p w:rsidR="00207FCD" w:rsidRDefault="00207FCD" w:rsidP="00207FCD"/>
        </w:tc>
      </w:tr>
      <w:tr w:rsidR="0013796A" w:rsidTr="00A43993">
        <w:trPr>
          <w:trHeight w:val="115"/>
        </w:trPr>
        <w:tc>
          <w:tcPr>
            <w:tcW w:w="5508" w:type="dxa"/>
            <w:gridSpan w:val="2"/>
            <w:tcBorders>
              <w:top w:val="nil"/>
              <w:left w:val="nil"/>
              <w:bottom w:val="nil"/>
              <w:right w:val="nil"/>
            </w:tcBorders>
          </w:tcPr>
          <w:p w:rsidR="0013796A" w:rsidRPr="0013796A" w:rsidRDefault="0013796A" w:rsidP="00207FCD">
            <w:pPr>
              <w:rPr>
                <w:b/>
              </w:rPr>
            </w:pPr>
          </w:p>
        </w:tc>
        <w:tc>
          <w:tcPr>
            <w:tcW w:w="630" w:type="dxa"/>
            <w:tcBorders>
              <w:top w:val="nil"/>
              <w:left w:val="nil"/>
              <w:bottom w:val="nil"/>
              <w:right w:val="nil"/>
            </w:tcBorders>
          </w:tcPr>
          <w:p w:rsidR="0013796A" w:rsidRPr="00207FCD" w:rsidRDefault="0013796A" w:rsidP="00207FCD">
            <w:pPr>
              <w:rPr>
                <w:b/>
                <w:sz w:val="24"/>
              </w:rPr>
            </w:pPr>
          </w:p>
        </w:tc>
        <w:tc>
          <w:tcPr>
            <w:tcW w:w="900" w:type="dxa"/>
            <w:tcBorders>
              <w:top w:val="single" w:sz="18" w:space="0" w:color="auto"/>
              <w:left w:val="nil"/>
              <w:bottom w:val="single" w:sz="18" w:space="0" w:color="auto"/>
              <w:right w:val="nil"/>
            </w:tcBorders>
          </w:tcPr>
          <w:p w:rsidR="0013796A" w:rsidRPr="00207FCD" w:rsidRDefault="0013796A" w:rsidP="00207FCD">
            <w:pPr>
              <w:rPr>
                <w:b/>
                <w:sz w:val="24"/>
              </w:rPr>
            </w:pPr>
          </w:p>
        </w:tc>
        <w:tc>
          <w:tcPr>
            <w:tcW w:w="810" w:type="dxa"/>
            <w:tcBorders>
              <w:top w:val="nil"/>
              <w:left w:val="nil"/>
              <w:bottom w:val="nil"/>
              <w:right w:val="nil"/>
            </w:tcBorders>
          </w:tcPr>
          <w:p w:rsidR="0013796A" w:rsidRPr="00207FCD" w:rsidRDefault="0013796A" w:rsidP="00A43993">
            <w:pPr>
              <w:jc w:val="right"/>
              <w:rPr>
                <w:b/>
                <w:sz w:val="24"/>
              </w:rPr>
            </w:pPr>
          </w:p>
        </w:tc>
        <w:tc>
          <w:tcPr>
            <w:tcW w:w="900" w:type="dxa"/>
            <w:tcBorders>
              <w:top w:val="single" w:sz="18" w:space="0" w:color="auto"/>
              <w:left w:val="nil"/>
              <w:bottom w:val="single" w:sz="18" w:space="0" w:color="auto"/>
              <w:right w:val="nil"/>
            </w:tcBorders>
          </w:tcPr>
          <w:p w:rsidR="0013796A" w:rsidRDefault="0013796A" w:rsidP="00207FCD"/>
        </w:tc>
        <w:tc>
          <w:tcPr>
            <w:tcW w:w="2268" w:type="dxa"/>
            <w:tcBorders>
              <w:top w:val="nil"/>
              <w:left w:val="nil"/>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Pr="0013796A" w:rsidRDefault="0013796A" w:rsidP="00207FCD">
            <w:pPr>
              <w:rPr>
                <w:b/>
              </w:rPr>
            </w:pPr>
            <w:r w:rsidRPr="0013796A">
              <w:rPr>
                <w:b/>
              </w:rPr>
              <w:t>If no, would you like to begin receiving email updates from the Youth Ministry at the provided email address?</w:t>
            </w:r>
          </w:p>
        </w:tc>
        <w:tc>
          <w:tcPr>
            <w:tcW w:w="630" w:type="dxa"/>
            <w:tcBorders>
              <w:top w:val="nil"/>
              <w:left w:val="nil"/>
              <w:bottom w:val="nil"/>
              <w:right w:val="single" w:sz="18" w:space="0" w:color="auto"/>
            </w:tcBorders>
          </w:tcPr>
          <w:p w:rsidR="0013796A" w:rsidRDefault="0013796A" w:rsidP="00207FCD"/>
          <w:p w:rsidR="0013796A" w:rsidRDefault="0013796A" w:rsidP="00207FCD">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810" w:type="dxa"/>
            <w:tcBorders>
              <w:top w:val="nil"/>
              <w:left w:val="single" w:sz="18" w:space="0" w:color="auto"/>
              <w:bottom w:val="nil"/>
              <w:right w:val="single" w:sz="18" w:space="0" w:color="auto"/>
            </w:tcBorders>
          </w:tcPr>
          <w:p w:rsidR="0013796A" w:rsidRPr="0013796A" w:rsidRDefault="0013796A" w:rsidP="00A43993">
            <w:pPr>
              <w:jc w:val="right"/>
              <w:rPr>
                <w:b/>
              </w:rPr>
            </w:pPr>
          </w:p>
          <w:p w:rsidR="0013796A" w:rsidRPr="0013796A" w:rsidRDefault="0013796A" w:rsidP="00A43993">
            <w:pPr>
              <w:jc w:val="right"/>
              <w:rPr>
                <w:b/>
              </w:rPr>
            </w:pPr>
            <w:r w:rsidRPr="0013796A">
              <w:rPr>
                <w:b/>
              </w:rPr>
              <w:t>No</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2268" w:type="dxa"/>
            <w:tcBorders>
              <w:top w:val="nil"/>
              <w:left w:val="single" w:sz="18" w:space="0" w:color="auto"/>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Default="0013796A" w:rsidP="00207FCD"/>
        </w:tc>
        <w:tc>
          <w:tcPr>
            <w:tcW w:w="630" w:type="dxa"/>
            <w:tcBorders>
              <w:top w:val="nil"/>
              <w:left w:val="nil"/>
              <w:bottom w:val="nil"/>
              <w:right w:val="nil"/>
            </w:tcBorders>
          </w:tcPr>
          <w:p w:rsidR="0013796A" w:rsidRDefault="0013796A" w:rsidP="00207FCD"/>
        </w:tc>
        <w:tc>
          <w:tcPr>
            <w:tcW w:w="900" w:type="dxa"/>
            <w:tcBorders>
              <w:top w:val="single" w:sz="18" w:space="0" w:color="auto"/>
              <w:left w:val="nil"/>
              <w:bottom w:val="single" w:sz="18" w:space="0" w:color="auto"/>
              <w:right w:val="nil"/>
            </w:tcBorders>
          </w:tcPr>
          <w:p w:rsidR="0013796A" w:rsidRDefault="0013796A" w:rsidP="00207FCD"/>
        </w:tc>
        <w:tc>
          <w:tcPr>
            <w:tcW w:w="810" w:type="dxa"/>
            <w:tcBorders>
              <w:top w:val="nil"/>
              <w:left w:val="nil"/>
              <w:bottom w:val="nil"/>
              <w:right w:val="nil"/>
            </w:tcBorders>
          </w:tcPr>
          <w:p w:rsidR="0013796A" w:rsidRPr="0013796A" w:rsidRDefault="0013796A" w:rsidP="00A43993">
            <w:pPr>
              <w:jc w:val="right"/>
              <w:rPr>
                <w:b/>
              </w:rPr>
            </w:pPr>
          </w:p>
        </w:tc>
        <w:tc>
          <w:tcPr>
            <w:tcW w:w="900" w:type="dxa"/>
            <w:tcBorders>
              <w:top w:val="single" w:sz="18" w:space="0" w:color="auto"/>
              <w:left w:val="nil"/>
              <w:bottom w:val="single" w:sz="18" w:space="0" w:color="auto"/>
              <w:right w:val="nil"/>
            </w:tcBorders>
          </w:tcPr>
          <w:p w:rsidR="0013796A" w:rsidRDefault="0013796A" w:rsidP="00207FCD"/>
        </w:tc>
        <w:tc>
          <w:tcPr>
            <w:tcW w:w="2268" w:type="dxa"/>
            <w:tcBorders>
              <w:top w:val="nil"/>
              <w:left w:val="nil"/>
              <w:bottom w:val="nil"/>
              <w:right w:val="nil"/>
            </w:tcBorders>
          </w:tcPr>
          <w:p w:rsidR="0013796A" w:rsidRDefault="0013796A" w:rsidP="00207FCD"/>
        </w:tc>
      </w:tr>
      <w:tr w:rsidR="0013796A" w:rsidTr="00A43993">
        <w:trPr>
          <w:trHeight w:val="115"/>
        </w:trPr>
        <w:tc>
          <w:tcPr>
            <w:tcW w:w="5508" w:type="dxa"/>
            <w:gridSpan w:val="2"/>
            <w:tcBorders>
              <w:top w:val="nil"/>
              <w:left w:val="nil"/>
              <w:bottom w:val="nil"/>
              <w:right w:val="nil"/>
            </w:tcBorders>
          </w:tcPr>
          <w:p w:rsidR="0013796A" w:rsidRPr="00A43993" w:rsidRDefault="0013796A" w:rsidP="00207FCD">
            <w:pPr>
              <w:rPr>
                <w:b/>
              </w:rPr>
            </w:pPr>
            <w:r w:rsidRPr="00A43993">
              <w:rPr>
                <w:b/>
              </w:rPr>
              <w:t>In order for this program to run smoothly, WE NEED VOLUNTEERS.  Are you willing to volunteer for this event?</w:t>
            </w:r>
          </w:p>
        </w:tc>
        <w:tc>
          <w:tcPr>
            <w:tcW w:w="630" w:type="dxa"/>
            <w:tcBorders>
              <w:top w:val="nil"/>
              <w:left w:val="nil"/>
              <w:bottom w:val="nil"/>
              <w:right w:val="single" w:sz="18" w:space="0" w:color="auto"/>
            </w:tcBorders>
          </w:tcPr>
          <w:p w:rsidR="0013796A" w:rsidRDefault="0013796A" w:rsidP="00207FCD"/>
          <w:p w:rsidR="0013796A" w:rsidRDefault="0013796A" w:rsidP="00207FCD">
            <w:r w:rsidRPr="00207FCD">
              <w:rPr>
                <w:b/>
                <w:sz w:val="24"/>
              </w:rPr>
              <w:t>Yes</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810" w:type="dxa"/>
            <w:tcBorders>
              <w:top w:val="nil"/>
              <w:left w:val="single" w:sz="18" w:space="0" w:color="auto"/>
              <w:bottom w:val="nil"/>
              <w:right w:val="single" w:sz="18" w:space="0" w:color="auto"/>
            </w:tcBorders>
          </w:tcPr>
          <w:p w:rsidR="0013796A" w:rsidRPr="0013796A" w:rsidRDefault="0013796A" w:rsidP="00A43993">
            <w:pPr>
              <w:jc w:val="right"/>
              <w:rPr>
                <w:b/>
              </w:rPr>
            </w:pPr>
          </w:p>
          <w:p w:rsidR="0013796A" w:rsidRPr="0013796A" w:rsidRDefault="0013796A" w:rsidP="00A43993">
            <w:pPr>
              <w:jc w:val="right"/>
              <w:rPr>
                <w:b/>
              </w:rPr>
            </w:pPr>
            <w:r w:rsidRPr="0013796A">
              <w:rPr>
                <w:b/>
              </w:rPr>
              <w:t>No</w:t>
            </w:r>
          </w:p>
        </w:tc>
        <w:tc>
          <w:tcPr>
            <w:tcW w:w="900" w:type="dxa"/>
            <w:tcBorders>
              <w:top w:val="single" w:sz="18" w:space="0" w:color="auto"/>
              <w:left w:val="single" w:sz="18" w:space="0" w:color="auto"/>
              <w:bottom w:val="single" w:sz="18" w:space="0" w:color="auto"/>
              <w:right w:val="single" w:sz="18" w:space="0" w:color="auto"/>
            </w:tcBorders>
          </w:tcPr>
          <w:p w:rsidR="0013796A" w:rsidRDefault="0013796A" w:rsidP="00207FCD"/>
        </w:tc>
        <w:tc>
          <w:tcPr>
            <w:tcW w:w="2268" w:type="dxa"/>
            <w:tcBorders>
              <w:top w:val="nil"/>
              <w:left w:val="single" w:sz="18" w:space="0" w:color="auto"/>
              <w:bottom w:val="nil"/>
              <w:right w:val="nil"/>
            </w:tcBorders>
          </w:tcPr>
          <w:p w:rsidR="0013796A" w:rsidRDefault="0013796A" w:rsidP="00207FCD"/>
        </w:tc>
      </w:tr>
    </w:tbl>
    <w:p w:rsidR="00207FCD" w:rsidRDefault="00207FCD" w:rsidP="00207FCD"/>
    <w:p w:rsidR="0013796A" w:rsidRDefault="0013796A" w:rsidP="00207FCD">
      <w:r w:rsidRPr="0013796A">
        <w:rPr>
          <w:b/>
          <w:sz w:val="32"/>
        </w:rPr>
        <w:t>*</w:t>
      </w:r>
      <w:r>
        <w:t>Additional information regarding the Honor Roll program will be email to the provided email address upon receipt of the completed form and the required report card.  Also, for those willing to volunteer, information regarding volunteering for this event will be emailed to the provided email address</w:t>
      </w:r>
      <w:r w:rsidR="00A43993">
        <w:t xml:space="preserve"> as well</w:t>
      </w:r>
      <w:r>
        <w:t xml:space="preserve">.  Thank you!  </w:t>
      </w:r>
    </w:p>
    <w:sectPr w:rsidR="0013796A" w:rsidSect="00207F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62338"/>
    <w:multiLevelType w:val="hybridMultilevel"/>
    <w:tmpl w:val="A00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207FCD"/>
    <w:rsid w:val="0013796A"/>
    <w:rsid w:val="00207FCD"/>
    <w:rsid w:val="008F3409"/>
    <w:rsid w:val="00A43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FCD"/>
    <w:rPr>
      <w:color w:val="0000FF" w:themeColor="hyperlink"/>
      <w:u w:val="single"/>
    </w:rPr>
  </w:style>
  <w:style w:type="paragraph" w:styleId="ListParagraph">
    <w:name w:val="List Paragraph"/>
    <w:basedOn w:val="Normal"/>
    <w:uiPriority w:val="34"/>
    <w:qFormat/>
    <w:rsid w:val="00207FCD"/>
    <w:pPr>
      <w:ind w:left="720"/>
      <w:contextualSpacing/>
    </w:pPr>
  </w:style>
  <w:style w:type="table" w:styleId="TableGrid">
    <w:name w:val="Table Grid"/>
    <w:basedOn w:val="TableNormal"/>
    <w:uiPriority w:val="59"/>
    <w:rsid w:val="0020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rkd@mtzb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tzbcyout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AC010-D34B-4236-AD80-75D5DC14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1</cp:revision>
  <dcterms:created xsi:type="dcterms:W3CDTF">2014-05-26T15:45:00Z</dcterms:created>
  <dcterms:modified xsi:type="dcterms:W3CDTF">2014-05-26T16:19:00Z</dcterms:modified>
</cp:coreProperties>
</file>